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046DD5" w:rsidTr="00046DD5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51485" cy="47498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F72</w:t>
            </w:r>
          </w:p>
        </w:tc>
      </w:tr>
      <w:tr w:rsidR="00046DD5" w:rsidTr="00046DD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PLAN DE UNIDAD </w:t>
            </w:r>
          </w:p>
          <w:p w:rsidR="00046DD5" w:rsidRDefault="006163B4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046DD5" w:rsidTr="00046DD5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D5" w:rsidRDefault="00046D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A8561A" w:rsidRPr="00484E36" w:rsidRDefault="00A8561A" w:rsidP="00A8561A">
      <w:pPr>
        <w:jc w:val="center"/>
        <w:rPr>
          <w:rFonts w:ascii="Arial" w:hAnsi="Arial" w:cs="Arial"/>
          <w:b/>
          <w:sz w:val="22"/>
          <w:szCs w:val="22"/>
        </w:rPr>
      </w:pPr>
    </w:p>
    <w:p w:rsidR="00A8561A" w:rsidRPr="00046DD5" w:rsidRDefault="00A8561A" w:rsidP="00A8561A">
      <w:pPr>
        <w:rPr>
          <w:rFonts w:ascii="Arial" w:hAnsi="Arial" w:cs="Arial"/>
          <w:b/>
          <w:sz w:val="22"/>
          <w:szCs w:val="22"/>
          <w:lang w:val="es-CO"/>
        </w:rPr>
      </w:pPr>
      <w:r w:rsidRPr="00046DD5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A8561A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111F7">
        <w:rPr>
          <w:rFonts w:ascii="Arial" w:hAnsi="Arial" w:cs="Arial"/>
          <w:b/>
          <w:sz w:val="22"/>
          <w:szCs w:val="22"/>
          <w:lang w:val="es-ES"/>
        </w:rPr>
        <w:t>EDUCACION FISICA</w:t>
      </w:r>
    </w:p>
    <w:p w:rsidR="00A8561A" w:rsidRPr="00493F31" w:rsidRDefault="00A8561A" w:rsidP="00A8561A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E111F7">
        <w:rPr>
          <w:rFonts w:ascii="Arial" w:hAnsi="Arial" w:cs="Arial"/>
          <w:b/>
          <w:sz w:val="22"/>
          <w:szCs w:val="22"/>
          <w:lang w:val="es-ES"/>
        </w:rPr>
        <w:t>9 A Y B</w:t>
      </w:r>
      <w:r w:rsidRPr="00493F31"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2</w:t>
      </w:r>
    </w:p>
    <w:p w:rsidR="00A8561A" w:rsidRPr="00484E36" w:rsidRDefault="00A8561A" w:rsidP="00A8561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FUNDAMENTOS TECNICOS BASICOS PARA LA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AC0B44">
        <w:rPr>
          <w:rFonts w:ascii="Arial" w:hAnsi="Arial" w:cs="Arial"/>
          <w:b/>
          <w:bCs/>
          <w:sz w:val="22"/>
          <w:szCs w:val="22"/>
          <w:lang w:val="es-ES"/>
        </w:rPr>
        <w:t>PRÁCTICA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DEL VOLEIBOL</w:t>
      </w:r>
    </w:p>
    <w:p w:rsidR="00A8561A" w:rsidRPr="00484E36" w:rsidRDefault="00A8561A" w:rsidP="00A8561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CADA UNA</w:t>
      </w:r>
    </w:p>
    <w:p w:rsidR="00A8561A" w:rsidRPr="00484E36" w:rsidRDefault="00A8561A" w:rsidP="00A8561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</w:t>
      </w:r>
    </w:p>
    <w:p w:rsidR="00EC045F" w:rsidRPr="00484E36" w:rsidRDefault="00E111F7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C045F" w:rsidRPr="006163B4" w:rsidTr="00A8561A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Pr="00A8561A" w:rsidRDefault="00663512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A8561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E111F7" w:rsidRPr="00A8561A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 esta unidad los estudiantes de una forma </w:t>
            </w:r>
            <w:r w:rsidR="00072FBC" w:rsidRPr="00A8561A">
              <w:rPr>
                <w:rFonts w:ascii="Arial" w:hAnsi="Arial" w:cs="Arial"/>
                <w:bCs/>
                <w:sz w:val="22"/>
                <w:szCs w:val="22"/>
                <w:lang w:val="es-ES"/>
              </w:rPr>
              <w:t>práctica</w:t>
            </w:r>
            <w:r w:rsidR="00E111F7" w:rsidRPr="00A8561A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aprenderán los fundamentos técnicos</w:t>
            </w:r>
            <w:r w:rsidR="00980651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80651">
              <w:rPr>
                <w:rFonts w:ascii="Arial" w:hAnsi="Arial" w:cs="Arial"/>
                <w:bCs/>
                <w:sz w:val="22"/>
                <w:szCs w:val="22"/>
                <w:lang w:val="es-ES"/>
              </w:rPr>
              <w:t>basicos</w:t>
            </w:r>
            <w:proofErr w:type="spellEnd"/>
            <w:r w:rsidR="00E111F7" w:rsidRPr="00A8561A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del voleibol tales como: pasar, recibir, sacar, atacar y bloquear.</w:t>
            </w:r>
          </w:p>
        </w:tc>
      </w:tr>
      <w:tr w:rsidR="00EC045F" w:rsidRPr="006163B4" w:rsidTr="00A8561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A8561A" w:rsidRDefault="0039468F" w:rsidP="00A856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6163B4" w:rsidTr="00A8561A">
        <w:trPr>
          <w:trHeight w:val="1336"/>
        </w:trPr>
        <w:tc>
          <w:tcPr>
            <w:tcW w:w="8928" w:type="dxa"/>
            <w:gridSpan w:val="2"/>
            <w:vAlign w:val="center"/>
          </w:tcPr>
          <w:p w:rsidR="002D2B0A" w:rsidRPr="00A8561A" w:rsidRDefault="007B4B3B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561A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A8561A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A8561A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A8561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C045F" w:rsidRPr="00A8561A" w:rsidRDefault="00EC045F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045F" w:rsidRPr="00A8561A" w:rsidRDefault="00E111F7" w:rsidP="00A8561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Realiza los fundamentos técnicos básicos del voleibol a nivel individual y colectivo utilizando las reglas básicas.</w:t>
            </w:r>
          </w:p>
          <w:p w:rsidR="00E111F7" w:rsidRPr="00A8561A" w:rsidRDefault="00E111F7" w:rsidP="00A8561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Maneja con </w:t>
            </w:r>
            <w:r w:rsidR="002D2B0A" w:rsidRPr="00A8561A">
              <w:rPr>
                <w:rFonts w:ascii="Arial" w:hAnsi="Arial" w:cs="Arial"/>
                <w:sz w:val="22"/>
                <w:szCs w:val="22"/>
                <w:lang w:val="es-ES"/>
              </w:rPr>
              <w:t>armonía</w:t>
            </w: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D2B0A" w:rsidRPr="00A8561A">
              <w:rPr>
                <w:rFonts w:ascii="Arial" w:hAnsi="Arial" w:cs="Arial"/>
                <w:sz w:val="22"/>
                <w:szCs w:val="22"/>
                <w:lang w:val="es-ES"/>
              </w:rPr>
              <w:t>las posiciones básicas teniendo encuentra el sentido de responsabilidad y solidaridad.</w:t>
            </w:r>
          </w:p>
          <w:p w:rsidR="00EC045F" w:rsidRPr="00A8561A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</w:p>
          <w:p w:rsidR="002D2B0A" w:rsidRPr="00A8561A" w:rsidRDefault="002D2B0A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2D2B0A" w:rsidRPr="00A8561A" w:rsidRDefault="002D2B0A" w:rsidP="00A8561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Los estudiantes se valen de varias estrategias de aprendizaje, habilidades personales y manejo de estrategias de tiempo para aumentar el conocimiento/aprendizaje.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D2B0A" w:rsidRPr="00A8561A" w:rsidRDefault="00A376D9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D2B0A" w:rsidRPr="00A8561A">
              <w:rPr>
                <w:rFonts w:ascii="Arial" w:hAnsi="Arial" w:cs="Arial"/>
                <w:b/>
                <w:sz w:val="22"/>
                <w:szCs w:val="22"/>
              </w:rPr>
              <w:t xml:space="preserve">EXPANCION E INTEGRACION </w:t>
            </w:r>
            <w:smartTag w:uri="urn:schemas-microsoft-com:office:smarttags" w:element="State">
              <w:smartTag w:uri="urn:schemas-microsoft-com:office:smarttags" w:element="place">
                <w:r w:rsidR="002D2B0A" w:rsidRPr="00A8561A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="002D2B0A" w:rsidRPr="00A8561A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Usan sus conocimientos recientes para adquirir </w:t>
            </w:r>
            <w:proofErr w:type="spellStart"/>
            <w:proofErr w:type="gramStart"/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mas</w:t>
            </w:r>
            <w:proofErr w:type="spellEnd"/>
            <w:proofErr w:type="gramEnd"/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 conocimiento, desarrollar nuevas destrezas y difundir su entendimiento.</w:t>
            </w:r>
          </w:p>
          <w:p w:rsidR="002D2B0A" w:rsidRPr="00A8561A" w:rsidRDefault="002D2B0A" w:rsidP="00A8561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Se comunican con claridad, propósito y entendimiento.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EC045F" w:rsidRPr="00A8561A" w:rsidRDefault="00EC045F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Los estudiantes utilizan, evalúan y perfeccionan el uso de múltiples estrategias para resolver varios tipos de problemas.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484E36" w:rsidRPr="00A8561A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2D2B0A" w:rsidRPr="00A8561A" w:rsidRDefault="002D2B0A" w:rsidP="00A85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2B0A" w:rsidRPr="00A8561A" w:rsidRDefault="002D2B0A" w:rsidP="00A8561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 hacen responsables de sus acciones personales y éticas. </w:t>
            </w:r>
          </w:p>
          <w:p w:rsidR="00484E36" w:rsidRPr="00A8561A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Pr="00A8561A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A8561A" w:rsidTr="00A8561A">
        <w:tc>
          <w:tcPr>
            <w:tcW w:w="4390" w:type="dxa"/>
            <w:tcBorders>
              <w:bottom w:val="single" w:sz="4" w:space="0" w:color="auto"/>
            </w:tcBorders>
          </w:tcPr>
          <w:p w:rsidR="00EC045F" w:rsidRPr="00A8561A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A8561A" w:rsidRDefault="00980651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Porque</w:t>
            </w:r>
            <w:r w:rsidR="002D2B0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al voleibol se </w:t>
            </w:r>
            <w:proofErr w:type="spellStart"/>
            <w:r w:rsidR="002D2B0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la</w:t>
            </w:r>
            <w:proofErr w:type="spellEnd"/>
            <w:r w:rsidR="002D2B0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D2B0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</w:t>
            </w:r>
            <w:proofErr w:type="spellEnd"/>
            <w:r w:rsidR="002D2B0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integrado el poder jugar con los pies</w:t>
            </w:r>
            <w:proofErr w:type="gramStart"/>
            <w:r w:rsidR="002D2B0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proofErr w:type="gramEnd"/>
          </w:p>
          <w:p w:rsidR="002D2B0A" w:rsidRPr="00A8561A" w:rsidRDefault="002D2B0A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 cuantos </w:t>
            </w:r>
            <w:r w:rsidR="00DF7F3D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puntos se juega el </w:t>
            </w:r>
            <w:r w:rsidR="00980651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último</w:t>
            </w:r>
            <w:r w:rsidR="00DF7F3D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set?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A8561A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A8561A" w:rsidRDefault="00980651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V</w:t>
            </w:r>
            <w:r w:rsidR="00DF7F3D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olea.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bloqueo.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Ataque.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Servicio.</w:t>
            </w:r>
          </w:p>
          <w:p w:rsidR="00EC045F" w:rsidRPr="00A8561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A8561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A8561A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6163B4" w:rsidTr="00A8561A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A8561A" w:rsidRDefault="002A77F1" w:rsidP="00A856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DF7F3D" w:rsidRPr="00A8561A" w:rsidRDefault="00DF7F3D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Actitud y disposición al trabajo.</w:t>
            </w:r>
          </w:p>
          <w:p w:rsidR="00DF7F3D" w:rsidRPr="00A8561A" w:rsidRDefault="00DF7F3D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Trabajo practico, individual y colectivo.</w:t>
            </w:r>
          </w:p>
          <w:p w:rsidR="00072FBC" w:rsidRPr="00A8561A" w:rsidRDefault="00072FBC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Habilidad.</w:t>
            </w:r>
          </w:p>
          <w:p w:rsidR="00072FBC" w:rsidRPr="00A8561A" w:rsidRDefault="00072FBC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Respeto  y solidaridad con sus compañeros</w:t>
            </w:r>
          </w:p>
          <w:p w:rsidR="00072FBC" w:rsidRPr="00A8561A" w:rsidRDefault="006308DA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sz w:val="22"/>
                <w:szCs w:val="22"/>
                <w:lang w:val="es-ES"/>
              </w:rPr>
              <w:t>Asistencia y  p</w:t>
            </w:r>
            <w:r w:rsidR="00072FBC" w:rsidRPr="00A8561A">
              <w:rPr>
                <w:rFonts w:ascii="Arial" w:hAnsi="Arial" w:cs="Arial"/>
                <w:sz w:val="22"/>
                <w:szCs w:val="22"/>
                <w:lang w:val="es-ES"/>
              </w:rPr>
              <w:t>untualidad  en la clase.</w:t>
            </w:r>
          </w:p>
        </w:tc>
      </w:tr>
      <w:tr w:rsidR="00EC045F" w:rsidRPr="006163B4" w:rsidTr="00A8561A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A8561A" w:rsidRDefault="005F1683" w:rsidP="00A856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Volea individual y por parejas.</w:t>
            </w:r>
          </w:p>
          <w:p w:rsidR="00DF7F3D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Saques por debajo y por enzima.</w:t>
            </w:r>
          </w:p>
          <w:p w:rsidR="00DF7F3D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Ataques por 3, 4 y zaguero.</w:t>
            </w:r>
          </w:p>
          <w:p w:rsidR="00DF7F3D" w:rsidRPr="00A8561A" w:rsidRDefault="00DF7F3D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Trabajo de defensa adelantada y atrasada.</w:t>
            </w:r>
          </w:p>
        </w:tc>
      </w:tr>
      <w:tr w:rsidR="00EC045F" w:rsidRPr="00A8561A" w:rsidTr="00A8561A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A8561A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Mallas de voleibol.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Canchas.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Cronometro.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Balones.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Conos.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Pitos.</w:t>
            </w:r>
          </w:p>
          <w:p w:rsidR="00DF7F3D" w:rsidRPr="00A8561A" w:rsidRDefault="00DF7F3D" w:rsidP="00A856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8561A">
              <w:rPr>
                <w:rFonts w:ascii="Arial" w:hAnsi="Arial" w:cs="Arial"/>
                <w:b/>
                <w:sz w:val="22"/>
                <w:szCs w:val="22"/>
                <w:lang w:val="es-ES"/>
              </w:rPr>
              <w:t>Lazos.</w:t>
            </w:r>
          </w:p>
        </w:tc>
      </w:tr>
    </w:tbl>
    <w:p w:rsidR="00AB787B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2B79E7" w:rsidRPr="00484E36" w:rsidRDefault="002B79E7" w:rsidP="00AC0B44">
      <w:pPr>
        <w:pStyle w:val="Textoindependiente3"/>
        <w:pBdr>
          <w:right w:val="single" w:sz="4" w:space="0" w:color="auto"/>
        </w:pBdr>
        <w:ind w:right="-180"/>
        <w:jc w:val="both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>REFLEXIONES</w:t>
      </w:r>
      <w:r>
        <w:rPr>
          <w:sz w:val="22"/>
          <w:szCs w:val="22"/>
          <w:lang w:val="es-ES"/>
        </w:rPr>
        <w:t>:</w:t>
      </w:r>
      <w:r w:rsidR="00AC0B44">
        <w:rPr>
          <w:sz w:val="22"/>
          <w:szCs w:val="22"/>
          <w:lang w:val="es-ES"/>
        </w:rPr>
        <w:t xml:space="preserve">   </w:t>
      </w:r>
      <w:r>
        <w:rPr>
          <w:b w:val="0"/>
          <w:sz w:val="22"/>
          <w:szCs w:val="22"/>
          <w:lang w:val="es-ES"/>
        </w:rPr>
        <w:t xml:space="preserve"> </w:t>
      </w:r>
    </w:p>
    <w:p w:rsidR="002B79E7" w:rsidRPr="00484E36" w:rsidRDefault="002B79E7" w:rsidP="00AC0B44">
      <w:pPr>
        <w:jc w:val="both"/>
        <w:rPr>
          <w:sz w:val="22"/>
          <w:szCs w:val="22"/>
          <w:lang w:val="es-ES"/>
        </w:rPr>
      </w:pPr>
    </w:p>
    <w:p w:rsidR="009155E5" w:rsidRPr="00484E36" w:rsidRDefault="009155E5" w:rsidP="00EC045F">
      <w:pPr>
        <w:rPr>
          <w:rFonts w:ascii="Arial" w:hAnsi="Arial" w:cs="Arial"/>
          <w:sz w:val="22"/>
          <w:szCs w:val="22"/>
          <w:lang w:val="es-ES"/>
        </w:rPr>
      </w:pPr>
    </w:p>
    <w:sectPr w:rsidR="009155E5" w:rsidRPr="00484E36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BF732D"/>
    <w:multiLevelType w:val="hybridMultilevel"/>
    <w:tmpl w:val="B1D26596"/>
    <w:lvl w:ilvl="0" w:tplc="8A741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81B"/>
    <w:rsid w:val="000234F0"/>
    <w:rsid w:val="00046DD5"/>
    <w:rsid w:val="00072FBC"/>
    <w:rsid w:val="000D63F4"/>
    <w:rsid w:val="000F219D"/>
    <w:rsid w:val="00173BFC"/>
    <w:rsid w:val="00192B0F"/>
    <w:rsid w:val="001F7755"/>
    <w:rsid w:val="0025665D"/>
    <w:rsid w:val="00273C18"/>
    <w:rsid w:val="002A57C6"/>
    <w:rsid w:val="002A77F1"/>
    <w:rsid w:val="002B79E7"/>
    <w:rsid w:val="002D2B0A"/>
    <w:rsid w:val="002D63FC"/>
    <w:rsid w:val="002F2EC6"/>
    <w:rsid w:val="00335D62"/>
    <w:rsid w:val="0039468F"/>
    <w:rsid w:val="00395226"/>
    <w:rsid w:val="003B0551"/>
    <w:rsid w:val="004525C3"/>
    <w:rsid w:val="00484E36"/>
    <w:rsid w:val="004948B1"/>
    <w:rsid w:val="004B3872"/>
    <w:rsid w:val="005A2C76"/>
    <w:rsid w:val="005A4EDE"/>
    <w:rsid w:val="005A673A"/>
    <w:rsid w:val="005C7239"/>
    <w:rsid w:val="005D1E44"/>
    <w:rsid w:val="005F1683"/>
    <w:rsid w:val="006163B4"/>
    <w:rsid w:val="006308DA"/>
    <w:rsid w:val="00646BC9"/>
    <w:rsid w:val="00663512"/>
    <w:rsid w:val="00683AB8"/>
    <w:rsid w:val="00691AE4"/>
    <w:rsid w:val="006E2F02"/>
    <w:rsid w:val="00703323"/>
    <w:rsid w:val="00703C7B"/>
    <w:rsid w:val="00760CC8"/>
    <w:rsid w:val="007B4B3B"/>
    <w:rsid w:val="007F5E66"/>
    <w:rsid w:val="00813E3A"/>
    <w:rsid w:val="00871B96"/>
    <w:rsid w:val="00887CDF"/>
    <w:rsid w:val="008C379B"/>
    <w:rsid w:val="009155E5"/>
    <w:rsid w:val="00980651"/>
    <w:rsid w:val="009D6CC3"/>
    <w:rsid w:val="00A0268F"/>
    <w:rsid w:val="00A07DAA"/>
    <w:rsid w:val="00A376D9"/>
    <w:rsid w:val="00A55221"/>
    <w:rsid w:val="00A8561A"/>
    <w:rsid w:val="00AB3131"/>
    <w:rsid w:val="00AB787B"/>
    <w:rsid w:val="00AC0B44"/>
    <w:rsid w:val="00AF19B4"/>
    <w:rsid w:val="00AF5C8A"/>
    <w:rsid w:val="00B14209"/>
    <w:rsid w:val="00B31829"/>
    <w:rsid w:val="00B8291D"/>
    <w:rsid w:val="00BD2323"/>
    <w:rsid w:val="00C31B54"/>
    <w:rsid w:val="00C941BF"/>
    <w:rsid w:val="00CF754E"/>
    <w:rsid w:val="00D546CE"/>
    <w:rsid w:val="00DC2ED0"/>
    <w:rsid w:val="00DD2AE6"/>
    <w:rsid w:val="00DE2EB0"/>
    <w:rsid w:val="00DF7F3D"/>
    <w:rsid w:val="00E111F7"/>
    <w:rsid w:val="00E44293"/>
    <w:rsid w:val="00E44653"/>
    <w:rsid w:val="00E54476"/>
    <w:rsid w:val="00E60592"/>
    <w:rsid w:val="00E861EA"/>
    <w:rsid w:val="00EB4718"/>
    <w:rsid w:val="00EC045F"/>
    <w:rsid w:val="00F2471E"/>
    <w:rsid w:val="00F40278"/>
    <w:rsid w:val="00F77048"/>
    <w:rsid w:val="00F83F09"/>
    <w:rsid w:val="00F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Char"/>
    <w:basedOn w:val="Normal"/>
    <w:link w:val="EncabezadoCar"/>
    <w:unhideWhenUsed/>
    <w:rsid w:val="00A856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Char Car"/>
    <w:basedOn w:val="Fuentedeprrafopredeter"/>
    <w:link w:val="Encabezado"/>
    <w:rsid w:val="00A8561A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155E5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11</cp:revision>
  <cp:lastPrinted>2007-07-30T06:28:00Z</cp:lastPrinted>
  <dcterms:created xsi:type="dcterms:W3CDTF">2010-04-20T16:45:00Z</dcterms:created>
  <dcterms:modified xsi:type="dcterms:W3CDTF">2011-11-08T15:49:00Z</dcterms:modified>
</cp:coreProperties>
</file>